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264" w:rsidRPr="006F3264" w:rsidRDefault="006F3264" w:rsidP="006F3264">
      <w:pPr>
        <w:jc w:val="right"/>
        <w:rPr>
          <w:b/>
          <w:bCs/>
          <w:iCs/>
        </w:rPr>
      </w:pPr>
    </w:p>
    <w:p w:rsidR="006F3264" w:rsidRPr="006F3264" w:rsidRDefault="006F3264" w:rsidP="006F3264">
      <w:pPr>
        <w:jc w:val="right"/>
        <w:rPr>
          <w:b/>
          <w:bCs/>
          <w:iCs/>
        </w:rPr>
      </w:pPr>
      <w:r w:rsidRPr="006F3264">
        <w:rPr>
          <w:b/>
          <w:bCs/>
          <w:iCs/>
        </w:rPr>
        <w:t>Comune di Santomenna</w:t>
      </w:r>
    </w:p>
    <w:p w:rsidR="006F3264" w:rsidRPr="006F3264" w:rsidRDefault="006F3264" w:rsidP="006F3264">
      <w:pPr>
        <w:jc w:val="right"/>
        <w:rPr>
          <w:bCs/>
          <w:iCs/>
        </w:rPr>
      </w:pPr>
      <w:r w:rsidRPr="006F3264">
        <w:rPr>
          <w:bCs/>
          <w:iCs/>
        </w:rPr>
        <w:t>Al………………………</w:t>
      </w:r>
    </w:p>
    <w:p w:rsidR="006F3264" w:rsidRPr="006F3264" w:rsidRDefault="006F3264" w:rsidP="006F3264">
      <w:pPr>
        <w:jc w:val="right"/>
        <w:rPr>
          <w:bCs/>
          <w:iCs/>
        </w:rPr>
      </w:pPr>
      <w:r w:rsidRPr="006F3264">
        <w:rPr>
          <w:bCs/>
          <w:iCs/>
        </w:rPr>
        <w:t>Piazza Municipio I</w:t>
      </w:r>
    </w:p>
    <w:p w:rsidR="006F3264" w:rsidRPr="006F3264" w:rsidRDefault="006F3264" w:rsidP="006F3264">
      <w:pPr>
        <w:jc w:val="right"/>
        <w:rPr>
          <w:bCs/>
          <w:iCs/>
        </w:rPr>
      </w:pPr>
      <w:r w:rsidRPr="006F3264">
        <w:rPr>
          <w:bCs/>
          <w:iCs/>
        </w:rPr>
        <w:t>84020 Santomenna (SA)</w:t>
      </w:r>
    </w:p>
    <w:p w:rsidR="006F3264" w:rsidRPr="006F3264" w:rsidRDefault="006F3264" w:rsidP="006F3264">
      <w:pPr>
        <w:jc w:val="center"/>
        <w:rPr>
          <w:b/>
          <w:bCs/>
          <w:iCs/>
        </w:rPr>
      </w:pPr>
      <w:r w:rsidRPr="006F3264">
        <w:rPr>
          <w:b/>
          <w:bCs/>
          <w:iCs/>
        </w:rPr>
        <w:t>Richiesta di accesso civico</w:t>
      </w:r>
    </w:p>
    <w:p w:rsidR="006F3264" w:rsidRPr="006F3264" w:rsidRDefault="006F3264" w:rsidP="006F3264">
      <w:pPr>
        <w:jc w:val="center"/>
        <w:rPr>
          <w:bCs/>
          <w:iCs/>
        </w:rPr>
      </w:pPr>
      <w:proofErr w:type="gramStart"/>
      <w:r w:rsidRPr="006F3264">
        <w:rPr>
          <w:bCs/>
          <w:iCs/>
        </w:rPr>
        <w:t>ai</w:t>
      </w:r>
      <w:proofErr w:type="gramEnd"/>
      <w:r w:rsidRPr="006F3264">
        <w:rPr>
          <w:bCs/>
          <w:iCs/>
        </w:rPr>
        <w:t xml:space="preserve"> sensi dell’art.5, comma 2, del d.lgs. 14 marzo 2013, n.33 come modificato ed integrato dal D.lgs. 25/05/2016, n. 97</w:t>
      </w:r>
    </w:p>
    <w:p w:rsidR="006F3264" w:rsidRPr="006F3264" w:rsidRDefault="006F3264" w:rsidP="006F3264">
      <w:pPr>
        <w:jc w:val="center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/>
          <w:bCs/>
          <w:iCs/>
        </w:rPr>
        <w:t xml:space="preserve">Il sottoscritto </w:t>
      </w:r>
      <w:r w:rsidRPr="006F3264">
        <w:rPr>
          <w:bCs/>
          <w:iCs/>
        </w:rPr>
        <w:t>(nome e cognome) ___________________________________________________</w:t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</w:r>
      <w:r w:rsidRPr="006F3264">
        <w:rPr>
          <w:bCs/>
          <w:iCs/>
        </w:rPr>
        <w:softHyphen/>
        <w:t>_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nato</w:t>
      </w:r>
      <w:proofErr w:type="gramEnd"/>
      <w:r w:rsidRPr="006F3264">
        <w:rPr>
          <w:bCs/>
          <w:iCs/>
        </w:rPr>
        <w:t xml:space="preserve">/a </w:t>
      </w:r>
      <w:proofErr w:type="spellStart"/>
      <w:r w:rsidRPr="006F3264">
        <w:rPr>
          <w:bCs/>
          <w:iCs/>
        </w:rPr>
        <w:t>a</w:t>
      </w:r>
      <w:proofErr w:type="spellEnd"/>
      <w:r w:rsidRPr="006F3264">
        <w:rPr>
          <w:bCs/>
          <w:iCs/>
        </w:rPr>
        <w:t xml:space="preserve"> _________________________________________ </w:t>
      </w:r>
      <w:proofErr w:type="spellStart"/>
      <w:r w:rsidRPr="006F3264">
        <w:rPr>
          <w:bCs/>
          <w:iCs/>
        </w:rPr>
        <w:t>prov</w:t>
      </w:r>
      <w:proofErr w:type="spellEnd"/>
      <w:r w:rsidRPr="006F3264">
        <w:rPr>
          <w:bCs/>
          <w:iCs/>
        </w:rPr>
        <w:t>. _________ il _______________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residente</w:t>
      </w:r>
      <w:proofErr w:type="gramEnd"/>
      <w:r w:rsidRPr="006F3264">
        <w:rPr>
          <w:bCs/>
          <w:iCs/>
        </w:rPr>
        <w:t xml:space="preserve"> a ___________________________ in via 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civico</w:t>
      </w:r>
      <w:proofErr w:type="gramEnd"/>
      <w:r w:rsidRPr="006F3264">
        <w:rPr>
          <w:bCs/>
          <w:iCs/>
        </w:rPr>
        <w:t xml:space="preserve"> n. ___________ telefono ____________________ cellulare n. 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e-mail</w:t>
      </w:r>
      <w:proofErr w:type="gramEnd"/>
      <w:r w:rsidRPr="006F3264">
        <w:rPr>
          <w:bCs/>
          <w:iCs/>
        </w:rPr>
        <w:t>/PEC 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in</w:t>
      </w:r>
      <w:proofErr w:type="gramEnd"/>
      <w:r w:rsidRPr="006F3264">
        <w:rPr>
          <w:bCs/>
          <w:iCs/>
        </w:rPr>
        <w:t xml:space="preserve"> qualità di 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center"/>
        <w:rPr>
          <w:b/>
          <w:bCs/>
          <w:iCs/>
        </w:rPr>
      </w:pPr>
      <w:proofErr w:type="gramStart"/>
      <w:r w:rsidRPr="006F3264">
        <w:rPr>
          <w:b/>
          <w:bCs/>
          <w:iCs/>
        </w:rPr>
        <w:t>chiede</w:t>
      </w:r>
      <w:proofErr w:type="gramEnd"/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ai</w:t>
      </w:r>
      <w:proofErr w:type="gramEnd"/>
      <w:r w:rsidRPr="006F3264">
        <w:rPr>
          <w:bCs/>
          <w:iCs/>
        </w:rPr>
        <w:t xml:space="preserve"> sensi dell’art.5, comma 2, del d.lgs. 14 marzo 2013, n.33 (“Decreto Trasparenza”):</w:t>
      </w:r>
    </w:p>
    <w:p w:rsidR="006F3264" w:rsidRPr="006F3264" w:rsidRDefault="006F3264" w:rsidP="006F3264">
      <w:pPr>
        <w:jc w:val="both"/>
        <w:rPr>
          <w:bCs/>
          <w:i/>
          <w:iCs/>
        </w:rPr>
      </w:pPr>
      <w:r w:rsidRPr="006F3264">
        <w:rPr>
          <w:bCs/>
          <w:iCs/>
        </w:rPr>
        <w:t>1. l’accesso al/ai seguente/i dato/i – documento (</w:t>
      </w:r>
      <w:r w:rsidRPr="006F3264">
        <w:rPr>
          <w:bCs/>
          <w:i/>
          <w:iCs/>
        </w:rPr>
        <w:t>inserire gli elementi utili all’identificazione di quanto richiesto</w:t>
      </w:r>
      <w:r w:rsidRPr="006F3264">
        <w:rPr>
          <w:bCs/>
          <w:iCs/>
        </w:rPr>
        <w:t>):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________________________________________________________________________________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2. che il rilascio del dato/i - documento avvenga in modalità cartacea o elettronica secondo una delle seguenti modalità:</w:t>
      </w:r>
    </w:p>
    <w:p w:rsidR="006F3264" w:rsidRPr="006F3264" w:rsidRDefault="006F3264" w:rsidP="006F3264">
      <w:pPr>
        <w:jc w:val="both"/>
        <w:rPr>
          <w:bCs/>
          <w:i/>
          <w:iCs/>
        </w:rPr>
      </w:pPr>
      <w:proofErr w:type="gramStart"/>
      <w:r w:rsidRPr="006F3264">
        <w:rPr>
          <w:b/>
          <w:bCs/>
          <w:iCs/>
        </w:rPr>
        <w:t>nota</w:t>
      </w:r>
      <w:proofErr w:type="gramEnd"/>
      <w:r w:rsidRPr="006F3264">
        <w:rPr>
          <w:bCs/>
          <w:i/>
          <w:iCs/>
        </w:rPr>
        <w:t>: barrare con una crocetta tra le parentesi la voce che interessa: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[ _</w:t>
      </w:r>
      <w:proofErr w:type="gramEnd"/>
      <w:r w:rsidRPr="006F3264">
        <w:rPr>
          <w:bCs/>
          <w:iCs/>
        </w:rPr>
        <w:t xml:space="preserve"> ] all’indirizzo mail sopra indicato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[ _</w:t>
      </w:r>
      <w:proofErr w:type="gramEnd"/>
      <w:r w:rsidRPr="006F3264">
        <w:rPr>
          <w:bCs/>
          <w:iCs/>
        </w:rPr>
        <w:t xml:space="preserve"> ] all’indirizzo di PEC sopra indicato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[ _</w:t>
      </w:r>
      <w:proofErr w:type="gramEnd"/>
      <w:r w:rsidRPr="006F3264">
        <w:rPr>
          <w:bCs/>
          <w:iCs/>
        </w:rPr>
        <w:t xml:space="preserve"> ] in copia semplice</w:t>
      </w:r>
    </w:p>
    <w:p w:rsidR="006F3264" w:rsidRPr="006F3264" w:rsidRDefault="006F3264" w:rsidP="006F3264">
      <w:pPr>
        <w:jc w:val="both"/>
        <w:rPr>
          <w:bCs/>
          <w:iCs/>
        </w:rPr>
      </w:pPr>
      <w:proofErr w:type="gramStart"/>
      <w:r w:rsidRPr="006F3264">
        <w:rPr>
          <w:bCs/>
          <w:iCs/>
        </w:rPr>
        <w:t>[ _</w:t>
      </w:r>
      <w:proofErr w:type="gramEnd"/>
      <w:r w:rsidRPr="006F3264">
        <w:rPr>
          <w:bCs/>
          <w:iCs/>
        </w:rPr>
        <w:t xml:space="preserve"> ] altro_________________________________________________________________________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Dichiaro di essere a conoscenza di quanto segue: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· che il rilascio è gratuito, salvo il rimborso del costo sostenuto per la riproduzione su supporti materiali;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· che della domanda sarà data notizia da parte del settore competente per l’accesso ad eventuali soggetti contro interessati, che possono presentare motivata opposizione;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· l’accesso civico è negato, escluso, limitato o differito nei casi e limiti stabiliti dall’art.5- bis d.lgs. 14 marzo 2013, n.33;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· nel caso di diniego totale o parziale dell’accesso o di mancata risposta entro i termini di legge, è possibile presentare richiesta di riesame al responsabile per la prevenzione della corruzione e della trasparenza, ovvero al difensore civico regionale;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· avverso la decisione dell’amministrazione o in caso di richiesta di riesame, avverso quella del Responsabile della prevenzione della corruzione, o avverso quella del difensore civico, il richiedente può proporre ricorso al TAR, ai sensi dell’art.116 del codice del processo amministrativo.</w:t>
      </w: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Dichiaro inoltre di aver preso visione dell’informativa sul trattamento dei dati personali in calce al presente modulo.</w:t>
      </w: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Si allega copia del proprio documento di riconoscimento in corso di validità.</w:t>
      </w: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Luogo e data ______________________</w:t>
      </w: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</w:p>
    <w:p w:rsidR="006F3264" w:rsidRPr="006F3264" w:rsidRDefault="006F3264" w:rsidP="006F3264">
      <w:pPr>
        <w:jc w:val="right"/>
        <w:rPr>
          <w:bCs/>
          <w:iCs/>
        </w:rPr>
      </w:pPr>
      <w:r w:rsidRPr="006F3264">
        <w:rPr>
          <w:bCs/>
          <w:iCs/>
        </w:rPr>
        <w:t>Firma del dichiarante _____________________________</w:t>
      </w: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/>
          <w:bCs/>
          <w:iCs/>
        </w:rPr>
      </w:pP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/>
          <w:bCs/>
          <w:iCs/>
        </w:rPr>
        <w:t>Per chiarimenti e informazioni</w:t>
      </w:r>
      <w:r w:rsidRPr="006F3264">
        <w:rPr>
          <w:bCs/>
          <w:iCs/>
        </w:rPr>
        <w:t xml:space="preserve">: 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Responsabile per la prevenzione della corruzione e della trasparenza</w:t>
      </w:r>
    </w:p>
    <w:p w:rsidR="006F3264" w:rsidRPr="006F3264" w:rsidRDefault="006F3264" w:rsidP="006F3264">
      <w:pPr>
        <w:jc w:val="both"/>
        <w:rPr>
          <w:rFonts w:eastAsiaTheme="minorEastAsia"/>
          <w:noProof/>
        </w:rPr>
      </w:pPr>
      <w:r w:rsidRPr="006F3264">
        <w:rPr>
          <w:rFonts w:eastAsiaTheme="minorEastAsia"/>
          <w:noProof/>
        </w:rPr>
        <w:t xml:space="preserve">TEL. 0828/911004 </w:t>
      </w:r>
    </w:p>
    <w:p w:rsidR="006F3264" w:rsidRPr="006F3264" w:rsidRDefault="006F3264" w:rsidP="006F3264">
      <w:pPr>
        <w:jc w:val="both"/>
        <w:rPr>
          <w:rFonts w:eastAsiaTheme="minorEastAsia"/>
          <w:noProof/>
        </w:rPr>
      </w:pPr>
      <w:r w:rsidRPr="006F3264">
        <w:rPr>
          <w:rFonts w:eastAsiaTheme="minorEastAsia"/>
          <w:noProof/>
        </w:rPr>
        <w:t xml:space="preserve">Fax   0828/911058 </w:t>
      </w:r>
    </w:p>
    <w:p w:rsidR="006F3264" w:rsidRPr="006F3264" w:rsidRDefault="006F3264" w:rsidP="006F3264">
      <w:pPr>
        <w:jc w:val="both"/>
        <w:rPr>
          <w:bCs/>
          <w:iCs/>
          <w:lang w:val="en-US"/>
        </w:rPr>
      </w:pPr>
      <w:r w:rsidRPr="006F3264">
        <w:rPr>
          <w:bCs/>
          <w:iCs/>
          <w:lang w:val="en-US"/>
        </w:rPr>
        <w:t xml:space="preserve">Email: </w:t>
      </w:r>
      <w:r w:rsidRPr="006F3264">
        <w:rPr>
          <w:bCs/>
          <w:iCs/>
        </w:rPr>
        <w:t>segretariocomunale.santomenna@gmail.com</w:t>
      </w:r>
    </w:p>
    <w:p w:rsidR="006F3264" w:rsidRPr="006F3264" w:rsidRDefault="006F3264" w:rsidP="006F3264">
      <w:pPr>
        <w:jc w:val="both"/>
        <w:rPr>
          <w:b/>
          <w:bCs/>
          <w:iCs/>
        </w:rPr>
      </w:pPr>
      <w:r w:rsidRPr="006F3264">
        <w:rPr>
          <w:b/>
          <w:bCs/>
          <w:iCs/>
        </w:rPr>
        <w:t>Modalità di consegna: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/>
          <w:bCs/>
          <w:iCs/>
        </w:rPr>
        <w:t xml:space="preserve">- </w:t>
      </w:r>
      <w:r w:rsidRPr="006F3264">
        <w:rPr>
          <w:bCs/>
          <w:iCs/>
        </w:rPr>
        <w:t>presso l’Ufficio Protocollo, Piazza Municipio I, negli orari di apertura al pubblico visualizzabili sul sito:</w:t>
      </w:r>
    </w:p>
    <w:p w:rsidR="006F3264" w:rsidRPr="006F3264" w:rsidRDefault="006F3264" w:rsidP="006F3264">
      <w:pPr>
        <w:jc w:val="both"/>
      </w:pPr>
      <w:hyperlink r:id="rId4" w:history="1">
        <w:r w:rsidRPr="006F3264">
          <w:rPr>
            <w:color w:val="0563C1" w:themeColor="hyperlink"/>
            <w:u w:val="single"/>
          </w:rPr>
          <w:t>www.comune.santomenna.sa.it</w:t>
        </w:r>
      </w:hyperlink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>- per posta raccomandata A/R a: Comune di Santomenna - Segreteria - P.zza Municipio 84020 Santomenna (SA)</w:t>
      </w:r>
    </w:p>
    <w:p w:rsidR="006F3264" w:rsidRPr="006F3264" w:rsidRDefault="006F3264" w:rsidP="006F3264">
      <w:pPr>
        <w:jc w:val="both"/>
        <w:rPr>
          <w:bCs/>
          <w:iCs/>
        </w:rPr>
      </w:pPr>
      <w:r w:rsidRPr="006F3264">
        <w:rPr>
          <w:bCs/>
          <w:iCs/>
        </w:rPr>
        <w:t xml:space="preserve">- via PEC all’indirizzo </w:t>
      </w:r>
      <w:hyperlink r:id="rId5" w:history="1">
        <w:r w:rsidRPr="006F3264">
          <w:rPr>
            <w:bCs/>
            <w:iCs/>
            <w:color w:val="0563C1" w:themeColor="hyperlink"/>
            <w:u w:val="single"/>
          </w:rPr>
          <w:t>protocollo.santomenna@asmepec.it</w:t>
        </w:r>
      </w:hyperlink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bCs/>
          <w:iCs/>
        </w:rPr>
        <w:t xml:space="preserve">- via fax allo </w:t>
      </w:r>
      <w:r w:rsidRPr="006F3264">
        <w:rPr>
          <w:rFonts w:eastAsiaTheme="minorEastAsia"/>
          <w:noProof/>
        </w:rPr>
        <w:t>0828/911058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b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b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b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b/>
          <w:noProof/>
          <w:lang w:val="en-US"/>
        </w:rPr>
      </w:pPr>
      <w:r w:rsidRPr="006F3264">
        <w:rPr>
          <w:rFonts w:eastAsiaTheme="minorEastAsia"/>
          <w:b/>
          <w:noProof/>
          <w:lang w:val="en-US"/>
        </w:rPr>
        <w:lastRenderedPageBreak/>
        <w:t xml:space="preserve">INFORMATIVA ai sensi dell’art. 13 del Codice della Privacy (D.Lgs. 30/06/2003 n.196)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La informiamo che i dati personali e sensibili da lei forniti e quelli che eventualmente fornirà anche successivamente formeranno oggetto di trattamento nel rispetto della normativa sopra richiamata.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Tali dati verranno trattati per finalità di rilevante interesse pubblico (ai sensi dell'art. 73 comma 2 lett.b del Codice Privacy) connesse e strumentali esclusivamente alla richiesta di accesso civico utilizzando strumenti idonei a garantirne la sicurezza e la riservatezza. I dati  potranno essere trattati anche utilizzando strumenti automatizzati atti a memorizzare, gestire e trasmettere i dati stessi secondo le procedure previste dal Documento Programmatico della Sicurezza in vigore nell’ente.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La informiamo, inoltre, che i suoi dati potranno essere trattati anche da Enti pubblici e privati coinvolti nell’attività di richiesta di accesso civico.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La informiamo sulla natura obbligatoria del conferimento dei dati e anche sulla inevitabile impossibilità da parte nostra di erogare i servizi e adempiere agli obblighi nei suoi confronti conseguente al suo eventuale rifiuto di conferire i dati e di autorizzarne la comunicazione alle suddette categorie di soggetti.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La informiamo altresì che, in relazione ai predetti trattamenti, potrà esercitare i diritti di cui all’art. 7 del Codice della Privacy sotto riportato. 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DIRITTI DELL’INTERESSATO Art. 7 del Codice della Privacy (D.Lgs. 30/06/2003 n.196)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1. L'interessato ha diritto di ottenere la conferma dell'esistenza o meno di dati personali che lo riguardano, anche se non ancora registrati, e la loro comunicazione in forma intelligibile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2. L’interessato ha diritto di ottenere l’indicazione: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2.a. dell’origine dei dati personali;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2.b. delle finalità e modalità del trattamento;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2.c. della logica applicata in caso di trattamento effettuato con l’ausilio di strumenti elettronici;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2.d. degli estremi identificativi del titolare, dei responsabili e del rappresentante designato ai sensi dell’articolo 5, comma 2;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2.e. dei soggetti o delle categorie di soggetti ai quali i dati personali possono essere comunicati o che possono venirne a conoscenza in qualità di rappresentante designato nel territorio dello Stato, di responsabili o incaricati.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3. L’interessato ha diritto di ottenere: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3.a. l'aggiornamento, la rettificazione ovvero, quando vi ha interesse, l'integrazione dei dati;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3.b. la cancellazione, la trasformazione in forma anonima o il blocco dei dati trattati in violazione di legge, compresi quelli di cui non è necessaria la conservazione in relazione agli scopi per i quali i dati sono stati raccolti o successivamente trattati;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3.c. l'attestazione che le operazioni di cui alle lettere a) e b) sono state portate a conoscenza, anche per quanto riguarda il loro contenuto, di coloro ai quali i dati sono stati comunicati o diffusi, eccettuato il caso in cui tale adempimento si rivela impossibile o comporta un impiego di mezzi manifestamente sproporzionato rispetto al diritto tutelato.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4. L’interessato ha diritto di opporsi, in tutto o in parte: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 xml:space="preserve">4.a. per motivi legittimi al trattamento dei dati personali che lo riguardano, ancorché pertinenti allo scopo della raccolta; </w:t>
      </w:r>
    </w:p>
    <w:p w:rsidR="006F3264" w:rsidRPr="006F3264" w:rsidRDefault="006F3264" w:rsidP="006F3264">
      <w:pPr>
        <w:jc w:val="both"/>
        <w:rPr>
          <w:rFonts w:eastAsiaTheme="minorEastAsia"/>
          <w:noProof/>
          <w:lang w:val="en-US"/>
        </w:rPr>
      </w:pPr>
      <w:r w:rsidRPr="006F3264">
        <w:rPr>
          <w:rFonts w:eastAsiaTheme="minorEastAsia"/>
          <w:noProof/>
          <w:lang w:val="en-US"/>
        </w:rPr>
        <w:t>4.b. al trattamento di dati personali che lo riguardano a fini di invio di materiale pubblicitario o di vendita diretta o per il compimento di ricerche di mercato o di comunicazione commerciale.</w:t>
      </w:r>
    </w:p>
    <w:p w:rsidR="005B6E5E" w:rsidRDefault="005B6E5E" w:rsidP="008A370B">
      <w:pPr>
        <w:jc w:val="both"/>
        <w:rPr>
          <w:rFonts w:eastAsiaTheme="minorEastAsia"/>
          <w:noProof/>
          <w:lang w:val="en-US"/>
        </w:rPr>
      </w:pPr>
      <w:bookmarkStart w:id="0" w:name="_GoBack"/>
      <w:bookmarkEnd w:id="0"/>
    </w:p>
    <w:sectPr w:rsidR="005B6E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15"/>
    <w:rsid w:val="00086D36"/>
    <w:rsid w:val="001537A3"/>
    <w:rsid w:val="001F1BED"/>
    <w:rsid w:val="002912AC"/>
    <w:rsid w:val="004578DA"/>
    <w:rsid w:val="004D6906"/>
    <w:rsid w:val="00593515"/>
    <w:rsid w:val="005B6E5E"/>
    <w:rsid w:val="006F3264"/>
    <w:rsid w:val="008220D4"/>
    <w:rsid w:val="00822543"/>
    <w:rsid w:val="00884ACD"/>
    <w:rsid w:val="008A370B"/>
    <w:rsid w:val="008F69DB"/>
    <w:rsid w:val="009D2DE9"/>
    <w:rsid w:val="009E615A"/>
    <w:rsid w:val="00A83ABE"/>
    <w:rsid w:val="00BC38E6"/>
    <w:rsid w:val="00C116D0"/>
    <w:rsid w:val="00C26011"/>
    <w:rsid w:val="00CE35BF"/>
    <w:rsid w:val="00DB6B19"/>
    <w:rsid w:val="00EE322D"/>
    <w:rsid w:val="00F7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182F18-3314-48F6-88A0-49729CC4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3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93515"/>
    <w:pPr>
      <w:jc w:val="center"/>
    </w:pPr>
    <w:rPr>
      <w:b/>
      <w:bCs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rsid w:val="00593515"/>
    <w:rPr>
      <w:rFonts w:ascii="Times New Roman" w:eastAsia="Times New Roman" w:hAnsi="Times New Roman" w:cs="Times New Roman"/>
      <w:b/>
      <w:bCs/>
      <w:sz w:val="3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593515"/>
    <w:pPr>
      <w:jc w:val="center"/>
    </w:pPr>
    <w:rPr>
      <w:b/>
      <w:bCs/>
      <w:i/>
      <w:iCs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593515"/>
    <w:rPr>
      <w:rFonts w:ascii="Times New Roman" w:eastAsia="Times New Roman" w:hAnsi="Times New Roman" w:cs="Times New Roman"/>
      <w:b/>
      <w:bCs/>
      <w:i/>
      <w:iCs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2912AC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690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6906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9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.santomenna@asmepec.it" TargetMode="External"/><Relationship Id="rId4" Type="http://schemas.openxmlformats.org/officeDocument/2006/relationships/hyperlink" Target="http://www.comune.santomenna.s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utente</cp:lastModifiedBy>
  <cp:revision>7</cp:revision>
  <cp:lastPrinted>2016-12-19T09:51:00Z</cp:lastPrinted>
  <dcterms:created xsi:type="dcterms:W3CDTF">2016-12-22T11:12:00Z</dcterms:created>
  <dcterms:modified xsi:type="dcterms:W3CDTF">2016-12-22T11:18:00Z</dcterms:modified>
</cp:coreProperties>
</file>